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Excel</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OFC-122</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online, hands-on Advanced Excel training course teaches attendees advanced Excel skills, including how to calculate, analyze, and automate data. Attendees learn how to make these tasks more efficient than if they had used traditional calculation methods.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prior knowledge of Excel basic formulas.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Excel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Excel 2016, 2019, 365,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will provide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3D formulas for linking worksheets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Outline goals with conditional formatting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Automate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aggregate calculations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Link worksheets via lookups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Organize data to create summary reports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Formula Linking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formula linking?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formula linking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formula linking?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Formula Linking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Linking spreadsheets (traditional)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Linking spreadsheets (3D formulas)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Auditing linked spreadsheets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Conditional Formatting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conditional formatting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conditional formatting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Conditional Formatting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conditional formatting to numbers or 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cells using data bars or icon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conditional formatting to perform KPI analysis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Automating Analyzed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2 Step Method to sort, subtotal and filter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Recording Macros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Revealing the record macro button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Recording steps (no programming required)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macro buttons on the QAT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macro buttons on the spreadsheet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Saving a macro</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Lookups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Lookup?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Lookup?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 of VLookup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 of XLookup (Excel 365)</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Aggregate Functions (IF Statements)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 IF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nested IF statement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various aggregate functions ie: SumIF(S) CountIF(S)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PivotTables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PivotTables?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PivotTables?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PivotTables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Calculating in PivotTables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Analyzing with slicers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Analyzing with timelines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