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Python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PYTH-102</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Advanced Python Programming training course picks up where Introduction to Python Programming left off, covering some topics in more detail and adding new ones. For instance, classes are covered in greater detail, with new coverage of OS services, date/time management, binary data, unit testing, database connectivity, network programming,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be able to write simple Python scripts using basic data types, program structures, and the standard Python library.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In addition to the course manual, students will receive a Python quick reference.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IDE with Python support (PyCharm Community Edition is an excellent free option, but there are several other good ones)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OS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enhancements to classes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Code graphical interfaces for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advanced Python metaprogramming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easy-to-use and easy-to-maintain modules and packages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and run unit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multithreaded and multi-process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Interact with network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professional scripts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Query databases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 Refresher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Lists and 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Dictionaries and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Program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Files and console 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User-defined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 and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OOP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OS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os and os.path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external commands with subprocess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Walking directory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Paths, directories, and filenames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 systems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Dates and Times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date and time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time formats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between formats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dates and times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Parsing date/time information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Binary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Binary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Binary vs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Struct module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Pythonic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Zen of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unpacking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comprehensions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Generator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formatting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Modules, and Packages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Four types of function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Four levels of name scoping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Single/multi-dispatch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imports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__init__ effectively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Documentation 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Enhancing Classes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Class/static data and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Inheritance (or composition)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Abstract base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attributes with attr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protocols (context, iterator, etc.)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Metaprogramming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Implicit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globals() and locals()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object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inspect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Callable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Decorators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Monkey patching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Developer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programs with pylint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debugger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Profiling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speed with benchmarking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with PyTest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unit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test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and running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harnesses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fixtures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Access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DB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Available 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a 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executing a cursor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Parameterized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Metadata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Transaction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ORMs and NoSQL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PyQt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Qt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widgets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Network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requests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Grabbing web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Sending email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binary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Consuming RESTful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(SSH)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threading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queue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multiprocessing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pools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async programming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Scripting for System Administration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external programs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Parsing 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filters to read text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Serializing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XML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XML modules in Python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ElementTree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Parsing XML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an XML 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document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JSON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JSON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JSON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Reading/writing CSV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YAML, other formats as time permits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Data Handling [as time permits]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Discover the collections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defaultdict, Counter, and namedtuple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dataclasses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Store data offline with pickle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 Hinting [as time permits]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Annotate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what type hinting does NOT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typing module for detailed type hints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Write stub interfaces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